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83A4" w14:textId="77777777" w:rsidR="005043F7" w:rsidRPr="00101890" w:rsidRDefault="005043F7" w:rsidP="005043F7">
      <w:pPr>
        <w:pStyle w:val="Ttulo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MOLINOS AGRO S.A.</w:t>
      </w:r>
    </w:p>
    <w:p w14:paraId="3C76F1B0" w14:textId="77777777" w:rsidR="005043F7" w:rsidRDefault="005043F7" w:rsidP="005043F7">
      <w:pPr>
        <w:rPr>
          <w:rFonts w:ascii="Arial" w:hAnsi="Arial" w:cs="Arial"/>
          <w:sz w:val="22"/>
          <w:szCs w:val="22"/>
          <w:lang w:val="es-AR"/>
        </w:rPr>
      </w:pPr>
    </w:p>
    <w:p w14:paraId="3A22AEE0" w14:textId="77777777" w:rsidR="005043F7" w:rsidRPr="009F0958" w:rsidRDefault="005043F7" w:rsidP="005043F7">
      <w:pPr>
        <w:pStyle w:val="Ttulo1"/>
        <w:rPr>
          <w:rFonts w:ascii="Arial" w:hAnsi="Arial" w:cs="Arial"/>
          <w:sz w:val="20"/>
          <w:szCs w:val="20"/>
        </w:rPr>
      </w:pPr>
      <w:r w:rsidRPr="009F0958">
        <w:rPr>
          <w:rFonts w:ascii="Arial" w:hAnsi="Arial" w:cs="Arial"/>
          <w:sz w:val="20"/>
          <w:szCs w:val="20"/>
        </w:rPr>
        <w:t>Declaración J</w:t>
      </w:r>
      <w:r>
        <w:rPr>
          <w:rFonts w:ascii="Arial" w:hAnsi="Arial" w:cs="Arial"/>
          <w:sz w:val="20"/>
          <w:szCs w:val="20"/>
        </w:rPr>
        <w:t xml:space="preserve">urada de Auditor Externo (Socio </w:t>
      </w:r>
      <w:r w:rsidR="005B7D6E">
        <w:rPr>
          <w:rFonts w:ascii="Arial" w:hAnsi="Arial" w:cs="Arial"/>
          <w:sz w:val="20"/>
          <w:szCs w:val="20"/>
        </w:rPr>
        <w:t>titular</w:t>
      </w:r>
      <w:r>
        <w:rPr>
          <w:rFonts w:ascii="Arial" w:hAnsi="Arial" w:cs="Arial"/>
          <w:sz w:val="20"/>
          <w:szCs w:val="20"/>
        </w:rPr>
        <w:t>)</w:t>
      </w:r>
    </w:p>
    <w:p w14:paraId="5F9B9B38" w14:textId="77777777" w:rsidR="00702DFE" w:rsidRDefault="00702DFE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14:paraId="6F9E96FF" w14:textId="77777777" w:rsidR="005043F7" w:rsidRDefault="005043F7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14:paraId="3213A4CE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b/>
          <w:sz w:val="20"/>
          <w:szCs w:val="20"/>
        </w:rPr>
        <w:t xml:space="preserve">Nombre y Apellido: </w:t>
      </w:r>
      <w:r w:rsidR="00795E0F">
        <w:rPr>
          <w:rFonts w:ascii="Arial" w:hAnsi="Arial" w:cs="Arial"/>
          <w:sz w:val="20"/>
          <w:szCs w:val="20"/>
        </w:rPr>
        <w:t xml:space="preserve">Adrián </w:t>
      </w:r>
      <w:r w:rsidR="002F0F75">
        <w:rPr>
          <w:rFonts w:ascii="Arial" w:hAnsi="Arial" w:cs="Arial"/>
          <w:sz w:val="20"/>
          <w:szCs w:val="20"/>
        </w:rPr>
        <w:t>G</w:t>
      </w:r>
      <w:r w:rsidR="00795E0F">
        <w:rPr>
          <w:rFonts w:ascii="Arial" w:hAnsi="Arial" w:cs="Arial"/>
          <w:sz w:val="20"/>
          <w:szCs w:val="20"/>
        </w:rPr>
        <w:t xml:space="preserve">abriel Villar </w:t>
      </w:r>
      <w:r w:rsidRPr="00192DAB">
        <w:rPr>
          <w:rFonts w:ascii="Arial" w:hAnsi="Arial" w:cs="Arial"/>
          <w:sz w:val="20"/>
          <w:szCs w:val="20"/>
        </w:rPr>
        <w:t xml:space="preserve">(en mi carácter de Socio de </w:t>
      </w:r>
      <w:proofErr w:type="spellStart"/>
      <w:r w:rsidRPr="00192DAB">
        <w:rPr>
          <w:rFonts w:ascii="Arial" w:hAnsi="Arial" w:cs="Arial"/>
          <w:sz w:val="20"/>
          <w:szCs w:val="20"/>
        </w:rPr>
        <w:t>Pistrelli</w:t>
      </w:r>
      <w:proofErr w:type="spellEnd"/>
      <w:r w:rsidRPr="00192DAB">
        <w:rPr>
          <w:rFonts w:ascii="Arial" w:hAnsi="Arial" w:cs="Arial"/>
          <w:sz w:val="20"/>
          <w:szCs w:val="20"/>
        </w:rPr>
        <w:t>, Henry Martin y Asociados S.R.L.)</w:t>
      </w:r>
    </w:p>
    <w:p w14:paraId="36A64987" w14:textId="77777777" w:rsidR="00702DFE" w:rsidRPr="00795E0F" w:rsidRDefault="00702DFE" w:rsidP="00192DAB">
      <w:pPr>
        <w:jc w:val="both"/>
        <w:rPr>
          <w:rFonts w:ascii="Arial" w:hAnsi="Arial" w:cs="Arial"/>
          <w:sz w:val="20"/>
          <w:szCs w:val="20"/>
        </w:rPr>
      </w:pPr>
    </w:p>
    <w:p w14:paraId="245F9FF4" w14:textId="77777777" w:rsidR="00702DFE" w:rsidRPr="00192DAB" w:rsidRDefault="00D766D7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 N°</w:t>
      </w:r>
      <w:r w:rsidR="00702DFE" w:rsidRPr="00192DAB">
        <w:rPr>
          <w:rFonts w:ascii="Arial" w:hAnsi="Arial" w:cs="Arial"/>
          <w:sz w:val="20"/>
          <w:szCs w:val="20"/>
        </w:rPr>
        <w:t xml:space="preserve">: </w:t>
      </w:r>
      <w:r w:rsidR="00D84FD2">
        <w:rPr>
          <w:rFonts w:ascii="Arial" w:hAnsi="Arial" w:cs="Arial"/>
          <w:b w:val="0"/>
          <w:sz w:val="20"/>
          <w:szCs w:val="20"/>
        </w:rPr>
        <w:t>25</w:t>
      </w:r>
      <w:r w:rsidR="00795E0F">
        <w:rPr>
          <w:rFonts w:ascii="Arial" w:hAnsi="Arial" w:cs="Arial"/>
          <w:b w:val="0"/>
          <w:sz w:val="20"/>
          <w:szCs w:val="20"/>
        </w:rPr>
        <w:t>.568.840</w:t>
      </w:r>
    </w:p>
    <w:p w14:paraId="03881A4D" w14:textId="77777777" w:rsidR="00702DFE" w:rsidRPr="00192DAB" w:rsidRDefault="00702DF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1765BA77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b/>
          <w:sz w:val="20"/>
          <w:szCs w:val="20"/>
        </w:rPr>
        <w:t>Domicilio Profesional:</w:t>
      </w:r>
      <w:r w:rsidRPr="00192DAB">
        <w:rPr>
          <w:rFonts w:ascii="Arial" w:hAnsi="Arial" w:cs="Arial"/>
          <w:sz w:val="20"/>
          <w:szCs w:val="20"/>
        </w:rPr>
        <w:t xml:space="preserve"> 25 de Mayo 487 - Buenos Aires</w:t>
      </w:r>
    </w:p>
    <w:p w14:paraId="34AF2D70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3F6F0318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b/>
          <w:sz w:val="20"/>
          <w:szCs w:val="20"/>
        </w:rPr>
        <w:t xml:space="preserve">Contador Público egresado de: </w:t>
      </w:r>
      <w:r w:rsidRPr="00192DAB">
        <w:rPr>
          <w:rFonts w:ascii="Arial" w:hAnsi="Arial" w:cs="Arial"/>
          <w:sz w:val="20"/>
          <w:szCs w:val="20"/>
        </w:rPr>
        <w:t xml:space="preserve">Universidad </w:t>
      </w:r>
      <w:r w:rsidR="00795E0F">
        <w:rPr>
          <w:rFonts w:ascii="Arial" w:hAnsi="Arial" w:cs="Arial"/>
          <w:sz w:val="20"/>
          <w:szCs w:val="20"/>
        </w:rPr>
        <w:t xml:space="preserve">Argentina de la Empresa </w:t>
      </w:r>
    </w:p>
    <w:p w14:paraId="20D68EA8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622B7BD3" w14:textId="77777777" w:rsidR="006032BA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b/>
          <w:sz w:val="20"/>
          <w:szCs w:val="20"/>
        </w:rPr>
        <w:t xml:space="preserve">Año de egreso: </w:t>
      </w:r>
      <w:r w:rsidR="006032BA" w:rsidRPr="00840CCD">
        <w:rPr>
          <w:rFonts w:ascii="Arial" w:hAnsi="Arial" w:cs="Arial"/>
          <w:sz w:val="20"/>
          <w:szCs w:val="20"/>
        </w:rPr>
        <w:t>2000</w:t>
      </w:r>
    </w:p>
    <w:p w14:paraId="393A41B8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0AF7F12F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b/>
          <w:sz w:val="20"/>
          <w:szCs w:val="20"/>
        </w:rPr>
        <w:t xml:space="preserve">Otros Títulos Universitarios: </w:t>
      </w:r>
      <w:r w:rsidR="00795E0F" w:rsidRPr="00795E0F">
        <w:rPr>
          <w:rFonts w:ascii="Arial" w:hAnsi="Arial" w:cs="Arial"/>
          <w:sz w:val="20"/>
          <w:szCs w:val="20"/>
        </w:rPr>
        <w:t>Licenciado en Administración</w:t>
      </w:r>
      <w:r w:rsidRPr="00192DAB">
        <w:rPr>
          <w:rFonts w:ascii="Arial" w:hAnsi="Arial" w:cs="Arial"/>
          <w:sz w:val="20"/>
          <w:szCs w:val="20"/>
        </w:rPr>
        <w:t>.</w:t>
      </w:r>
    </w:p>
    <w:p w14:paraId="64EC5A89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5A5A1807" w14:textId="77777777" w:rsidR="00702DFE" w:rsidRPr="00192DAB" w:rsidRDefault="00702DF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 xml:space="preserve">Experiencia en auditoría de estados contables de otras sociedades o entidades: </w:t>
      </w:r>
    </w:p>
    <w:p w14:paraId="4D58B1B7" w14:textId="77777777" w:rsidR="0018679E" w:rsidRDefault="0018679E" w:rsidP="00192DAB">
      <w:pPr>
        <w:jc w:val="both"/>
        <w:rPr>
          <w:rFonts w:ascii="Arial" w:hAnsi="Arial" w:cs="Arial"/>
          <w:sz w:val="20"/>
          <w:szCs w:val="20"/>
        </w:rPr>
      </w:pPr>
    </w:p>
    <w:p w14:paraId="5EA685E8" w14:textId="77777777" w:rsidR="00702DFE" w:rsidRPr="00795E0F" w:rsidRDefault="00795E0F" w:rsidP="00192DAB">
      <w:pPr>
        <w:jc w:val="both"/>
        <w:rPr>
          <w:rFonts w:ascii="Arial" w:hAnsi="Arial" w:cs="Arial"/>
          <w:sz w:val="20"/>
          <w:szCs w:val="20"/>
        </w:rPr>
      </w:pPr>
      <w:r w:rsidRPr="00795E0F">
        <w:rPr>
          <w:rFonts w:ascii="Arial" w:hAnsi="Arial" w:cs="Arial"/>
          <w:sz w:val="20"/>
          <w:szCs w:val="20"/>
        </w:rPr>
        <w:t xml:space="preserve">Socio de </w:t>
      </w:r>
      <w:proofErr w:type="spellStart"/>
      <w:r w:rsidRPr="00795E0F">
        <w:rPr>
          <w:rFonts w:ascii="Arial" w:hAnsi="Arial" w:cs="Arial"/>
          <w:sz w:val="20"/>
          <w:szCs w:val="20"/>
        </w:rPr>
        <w:t>Pistrelli</w:t>
      </w:r>
      <w:proofErr w:type="spellEnd"/>
      <w:r w:rsidRPr="00795E0F">
        <w:rPr>
          <w:rFonts w:ascii="Arial" w:hAnsi="Arial" w:cs="Arial"/>
          <w:sz w:val="20"/>
          <w:szCs w:val="20"/>
        </w:rPr>
        <w:t xml:space="preserve">, Henry Martin y Asociados S.R.L. (Firma miembro de Ernst &amp; Young Global). Como socio de este estudio estoy a cargo de las auditorías externas de: </w:t>
      </w:r>
      <w:r w:rsidR="00885D87" w:rsidRPr="00885D87">
        <w:rPr>
          <w:rFonts w:ascii="Arial" w:hAnsi="Arial" w:cs="Arial"/>
          <w:sz w:val="20"/>
          <w:szCs w:val="20"/>
        </w:rPr>
        <w:t>L</w:t>
      </w:r>
      <w:r w:rsidR="00885D87">
        <w:rPr>
          <w:rFonts w:ascii="Arial" w:hAnsi="Arial" w:cs="Arial"/>
          <w:sz w:val="20"/>
          <w:szCs w:val="20"/>
        </w:rPr>
        <w:t>oma</w:t>
      </w:r>
      <w:r w:rsidR="00885D87" w:rsidRPr="00885D87">
        <w:rPr>
          <w:rFonts w:ascii="Arial" w:hAnsi="Arial" w:cs="Arial"/>
          <w:sz w:val="20"/>
          <w:szCs w:val="20"/>
        </w:rPr>
        <w:t xml:space="preserve"> N</w:t>
      </w:r>
      <w:r w:rsidR="00885D87">
        <w:rPr>
          <w:rFonts w:ascii="Arial" w:hAnsi="Arial" w:cs="Arial"/>
          <w:sz w:val="20"/>
          <w:szCs w:val="20"/>
        </w:rPr>
        <w:t>egra</w:t>
      </w:r>
      <w:r w:rsidR="00885D87" w:rsidRPr="00885D87">
        <w:rPr>
          <w:rFonts w:ascii="Arial" w:hAnsi="Arial" w:cs="Arial"/>
          <w:sz w:val="20"/>
          <w:szCs w:val="20"/>
        </w:rPr>
        <w:t xml:space="preserve"> CIA </w:t>
      </w:r>
      <w:r w:rsidR="00885D87">
        <w:rPr>
          <w:rFonts w:ascii="Arial" w:hAnsi="Arial" w:cs="Arial"/>
          <w:sz w:val="20"/>
          <w:szCs w:val="20"/>
        </w:rPr>
        <w:t>Industrial Argentina</w:t>
      </w:r>
      <w:r w:rsidR="00885D87" w:rsidRPr="00885D87">
        <w:rPr>
          <w:rFonts w:ascii="Arial" w:hAnsi="Arial" w:cs="Arial"/>
          <w:sz w:val="20"/>
          <w:szCs w:val="20"/>
        </w:rPr>
        <w:t xml:space="preserve"> S</w:t>
      </w:r>
      <w:r w:rsidR="00885D87">
        <w:rPr>
          <w:rFonts w:ascii="Arial" w:hAnsi="Arial" w:cs="Arial"/>
          <w:sz w:val="20"/>
          <w:szCs w:val="20"/>
        </w:rPr>
        <w:t>.</w:t>
      </w:r>
      <w:r w:rsidR="00885D87" w:rsidRPr="00885D87">
        <w:rPr>
          <w:rFonts w:ascii="Arial" w:hAnsi="Arial" w:cs="Arial"/>
          <w:sz w:val="20"/>
          <w:szCs w:val="20"/>
        </w:rPr>
        <w:t>A</w:t>
      </w:r>
      <w:r w:rsidR="00885D87">
        <w:rPr>
          <w:rFonts w:ascii="Arial" w:hAnsi="Arial" w:cs="Arial"/>
          <w:sz w:val="20"/>
          <w:szCs w:val="20"/>
        </w:rPr>
        <w:t xml:space="preserve">., </w:t>
      </w:r>
      <w:r w:rsidRPr="00795E0F">
        <w:rPr>
          <w:rFonts w:ascii="Arial" w:hAnsi="Arial" w:cs="Arial"/>
          <w:sz w:val="20"/>
          <w:szCs w:val="20"/>
        </w:rPr>
        <w:t xml:space="preserve">ADM Agro S.A., Servicios y Productos para Bebidas Refrescantes S.R.L., FCA Argentina S.A., </w:t>
      </w:r>
      <w:proofErr w:type="spellStart"/>
      <w:r w:rsidRPr="00795E0F">
        <w:rPr>
          <w:rFonts w:ascii="Arial" w:hAnsi="Arial" w:cs="Arial"/>
          <w:sz w:val="20"/>
          <w:szCs w:val="20"/>
        </w:rPr>
        <w:t>Clorox</w:t>
      </w:r>
      <w:proofErr w:type="spellEnd"/>
      <w:r w:rsidRPr="00795E0F">
        <w:rPr>
          <w:rFonts w:ascii="Arial" w:hAnsi="Arial" w:cs="Arial"/>
          <w:sz w:val="20"/>
          <w:szCs w:val="20"/>
        </w:rPr>
        <w:t xml:space="preserve"> Argentina S.A., entre otras.</w:t>
      </w:r>
    </w:p>
    <w:p w14:paraId="356BF99C" w14:textId="77777777" w:rsidR="00702DFE" w:rsidRPr="00192DAB" w:rsidRDefault="00702DF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0A53B7D5" w14:textId="77777777" w:rsidR="00702DFE" w:rsidRPr="00192DAB" w:rsidRDefault="00702DFE" w:rsidP="00192DAB">
      <w:pPr>
        <w:pStyle w:val="Textoindependiente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 xml:space="preserve">Detalle de los Consejos Profesionales donde se encuentra matriculado: </w:t>
      </w:r>
    </w:p>
    <w:p w14:paraId="48C017E8" w14:textId="77777777" w:rsidR="0018679E" w:rsidRPr="00D84FD2" w:rsidRDefault="0018679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0C61FB99" w14:textId="77777777" w:rsidR="00795E0F" w:rsidRPr="00795E0F" w:rsidRDefault="00795E0F" w:rsidP="00795E0F">
      <w:pPr>
        <w:pStyle w:val="Textoindependiente"/>
        <w:rPr>
          <w:rFonts w:ascii="Arial" w:hAnsi="Arial" w:cs="Arial"/>
          <w:b w:val="0"/>
          <w:sz w:val="20"/>
          <w:szCs w:val="20"/>
        </w:rPr>
      </w:pPr>
      <w:r w:rsidRPr="00795E0F">
        <w:rPr>
          <w:rFonts w:ascii="Arial" w:hAnsi="Arial" w:cs="Arial"/>
          <w:b w:val="0"/>
          <w:sz w:val="20"/>
          <w:szCs w:val="20"/>
        </w:rPr>
        <w:t xml:space="preserve">Consejo Profesional de Ciencias Económicas de la Ciudad Autónoma de Buenos Aires </w:t>
      </w:r>
      <w:r>
        <w:rPr>
          <w:rFonts w:ascii="Arial" w:hAnsi="Arial" w:cs="Arial"/>
          <w:b w:val="0"/>
          <w:sz w:val="20"/>
          <w:szCs w:val="20"/>
        </w:rPr>
        <w:t>– Tomo 307 – Folio 228.</w:t>
      </w:r>
    </w:p>
    <w:p w14:paraId="25FDC7AB" w14:textId="77777777" w:rsidR="00840CCD" w:rsidRPr="00866C85" w:rsidRDefault="00840CCD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13E1AF9C" w14:textId="77777777" w:rsidR="009505F9" w:rsidRDefault="00702DFE" w:rsidP="00192DAB">
      <w:pPr>
        <w:pStyle w:val="Textoindependiente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 xml:space="preserve">Sociedad o Asociación profesional que integre o a la que pertenezca, en su caso, con indicación del domicilio de la misma y detalles de la respectiva matriculación o inscripción ante el Consejo Profesional competente: </w:t>
      </w:r>
    </w:p>
    <w:p w14:paraId="541AA7E5" w14:textId="77777777" w:rsidR="0018679E" w:rsidRDefault="0018679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1DA7ED30" w14:textId="77777777" w:rsidR="00702DFE" w:rsidRPr="00192DAB" w:rsidRDefault="00702DF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  <w:proofErr w:type="spellStart"/>
      <w:r w:rsidRPr="00192DAB">
        <w:rPr>
          <w:rFonts w:ascii="Arial" w:hAnsi="Arial" w:cs="Arial"/>
          <w:b w:val="0"/>
          <w:sz w:val="20"/>
          <w:szCs w:val="20"/>
        </w:rPr>
        <w:t>Pistrelli</w:t>
      </w:r>
      <w:proofErr w:type="spellEnd"/>
      <w:r w:rsidRPr="00192DAB">
        <w:rPr>
          <w:rFonts w:ascii="Arial" w:hAnsi="Arial" w:cs="Arial"/>
          <w:b w:val="0"/>
          <w:sz w:val="20"/>
          <w:szCs w:val="20"/>
        </w:rPr>
        <w:t xml:space="preserve">, Henry Martin y Asociados. </w:t>
      </w:r>
      <w:r w:rsidR="00796920">
        <w:rPr>
          <w:rFonts w:ascii="Arial" w:hAnsi="Arial" w:cs="Arial"/>
          <w:b w:val="0"/>
          <w:sz w:val="20"/>
          <w:szCs w:val="20"/>
        </w:rPr>
        <w:t xml:space="preserve">S.R.L. </w:t>
      </w:r>
      <w:r w:rsidRPr="00192DAB">
        <w:rPr>
          <w:rFonts w:ascii="Arial" w:hAnsi="Arial" w:cs="Arial"/>
          <w:b w:val="0"/>
          <w:sz w:val="20"/>
          <w:szCs w:val="20"/>
        </w:rPr>
        <w:t>Registro de Sociedades Comerciales C.P.C.E.C.A.B.A. Tomo 1 Folio 13 con domicilio en 25 de Mayo 487, Buenos Aires</w:t>
      </w:r>
      <w:r w:rsidR="00192DAB">
        <w:rPr>
          <w:rFonts w:ascii="Arial" w:hAnsi="Arial" w:cs="Arial"/>
          <w:b w:val="0"/>
          <w:sz w:val="20"/>
          <w:szCs w:val="20"/>
        </w:rPr>
        <w:t>.</w:t>
      </w:r>
    </w:p>
    <w:p w14:paraId="4E42FA9E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7A95515E" w14:textId="77777777" w:rsidR="00702DFE" w:rsidRPr="00192DAB" w:rsidRDefault="00702DFE" w:rsidP="00192DAB">
      <w:pPr>
        <w:pStyle w:val="Textoindependiente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>Detalle de las sanciones de las que hubie</w:t>
      </w:r>
      <w:r w:rsidR="00866C85">
        <w:rPr>
          <w:rFonts w:ascii="Arial" w:hAnsi="Arial" w:cs="Arial"/>
          <w:sz w:val="20"/>
          <w:szCs w:val="20"/>
        </w:rPr>
        <w:t xml:space="preserve">re sido pasible el profesional </w:t>
      </w:r>
      <w:r w:rsidRPr="00192DAB">
        <w:rPr>
          <w:rFonts w:ascii="Arial" w:hAnsi="Arial" w:cs="Arial"/>
          <w:sz w:val="20"/>
          <w:szCs w:val="20"/>
        </w:rPr>
        <w:t xml:space="preserve">individualmente o la sociedad o asociación profesional que integre o a la que pertenezca, con excepción de aquellas que hubieren sido calificadas como privadas por el Consejo Profesional actuante: </w:t>
      </w:r>
    </w:p>
    <w:p w14:paraId="4D5F7869" w14:textId="77777777" w:rsidR="00795E0F" w:rsidRDefault="00795E0F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14:paraId="629B3852" w14:textId="77777777" w:rsidR="00702DFE" w:rsidRPr="00192DAB" w:rsidRDefault="00702DFE" w:rsidP="00192DAB">
      <w:pPr>
        <w:pStyle w:val="Textoindependiente"/>
        <w:rPr>
          <w:rFonts w:ascii="Arial" w:hAnsi="Arial" w:cs="Arial"/>
          <w:b w:val="0"/>
          <w:sz w:val="20"/>
          <w:szCs w:val="20"/>
        </w:rPr>
      </w:pPr>
      <w:r w:rsidRPr="00192DAB">
        <w:rPr>
          <w:rFonts w:ascii="Arial" w:hAnsi="Arial" w:cs="Arial"/>
          <w:b w:val="0"/>
          <w:sz w:val="20"/>
          <w:szCs w:val="20"/>
        </w:rPr>
        <w:t>Ninguna.</w:t>
      </w:r>
    </w:p>
    <w:p w14:paraId="77CC9C5E" w14:textId="77777777" w:rsidR="00702DFE" w:rsidRPr="00192DAB" w:rsidRDefault="00702DFE" w:rsidP="00192DAB">
      <w:pPr>
        <w:pStyle w:val="Textoindependiente"/>
        <w:rPr>
          <w:rFonts w:ascii="Arial" w:hAnsi="Arial" w:cs="Arial"/>
          <w:sz w:val="20"/>
          <w:szCs w:val="20"/>
        </w:rPr>
      </w:pPr>
    </w:p>
    <w:p w14:paraId="7F97C8A4" w14:textId="77777777" w:rsidR="002F0F75" w:rsidRDefault="002F0F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CF93D93" w14:textId="77777777" w:rsidR="00696882" w:rsidRDefault="00696882" w:rsidP="00192DAB">
      <w:pPr>
        <w:jc w:val="both"/>
        <w:rPr>
          <w:rFonts w:ascii="Arial" w:hAnsi="Arial" w:cs="Arial"/>
          <w:b/>
          <w:sz w:val="20"/>
          <w:szCs w:val="20"/>
        </w:rPr>
      </w:pPr>
    </w:p>
    <w:p w14:paraId="00BC364E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  <w:lang w:val="es-AR"/>
        </w:rPr>
      </w:pPr>
      <w:r w:rsidRPr="00192DAB">
        <w:rPr>
          <w:rFonts w:ascii="Arial" w:hAnsi="Arial" w:cs="Arial"/>
          <w:b/>
          <w:sz w:val="20"/>
          <w:szCs w:val="20"/>
        </w:rPr>
        <w:t>Detalle de sus relaciones profesionales o las de la sociedad o asociación a la que pertenezca con la emisora o los accionistas de ésta que tengan en ella “participación significativa” o con sociedades en la que éstos también tengan “participación significativa” referida a funciones de auditoría externa u otras:</w:t>
      </w:r>
      <w:r w:rsidRPr="00192DAB">
        <w:rPr>
          <w:rFonts w:ascii="Arial" w:hAnsi="Arial" w:cs="Arial"/>
          <w:sz w:val="20"/>
          <w:szCs w:val="20"/>
        </w:rPr>
        <w:t xml:space="preserve"> </w:t>
      </w:r>
    </w:p>
    <w:p w14:paraId="4F7BF23A" w14:textId="77777777" w:rsidR="001810D0" w:rsidRDefault="001810D0" w:rsidP="001810D0">
      <w:pPr>
        <w:jc w:val="both"/>
        <w:rPr>
          <w:rFonts w:ascii="Arial" w:hAnsi="Arial" w:cs="Arial"/>
          <w:sz w:val="20"/>
          <w:szCs w:val="20"/>
        </w:rPr>
      </w:pPr>
    </w:p>
    <w:p w14:paraId="61087522" w14:textId="77777777" w:rsidR="0013049C" w:rsidRDefault="0013049C" w:rsidP="005043F7">
      <w:pPr>
        <w:pStyle w:val="Textoindependiente3"/>
        <w:jc w:val="both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Pistrelli</w:t>
      </w:r>
      <w:proofErr w:type="spellEnd"/>
      <w:r>
        <w:rPr>
          <w:rFonts w:ascii="Arial" w:hAnsi="Arial"/>
          <w:sz w:val="21"/>
          <w:szCs w:val="21"/>
        </w:rPr>
        <w:t xml:space="preserve"> Henry Martin y Asociados S.R.L. presta servicios de auditoría externa y otros servicios relacionados a Santa Margarita LLC (principal accionista de Molinos Agro S.A. y a otras sociedades controladas</w:t>
      </w:r>
      <w:r w:rsidR="005043F7">
        <w:rPr>
          <w:rFonts w:ascii="Arial" w:hAnsi="Arial"/>
          <w:sz w:val="21"/>
          <w:szCs w:val="21"/>
        </w:rPr>
        <w:t xml:space="preserve"> por la familia Perez Companc. </w:t>
      </w:r>
    </w:p>
    <w:p w14:paraId="1C828B65" w14:textId="77777777" w:rsidR="00101890" w:rsidRPr="0013049C" w:rsidRDefault="00101890" w:rsidP="00101890">
      <w:pPr>
        <w:jc w:val="both"/>
        <w:rPr>
          <w:rFonts w:ascii="Arial" w:hAnsi="Arial" w:cs="Arial"/>
          <w:sz w:val="20"/>
          <w:szCs w:val="20"/>
        </w:rPr>
      </w:pPr>
    </w:p>
    <w:p w14:paraId="572A66B3" w14:textId="77777777" w:rsidR="00101890" w:rsidRDefault="00101890" w:rsidP="00101890">
      <w:pPr>
        <w:jc w:val="both"/>
        <w:rPr>
          <w:rFonts w:ascii="Arial" w:hAnsi="Arial" w:cs="Arial"/>
          <w:sz w:val="20"/>
          <w:szCs w:val="20"/>
          <w:lang w:val="es-AR"/>
        </w:rPr>
      </w:pPr>
    </w:p>
    <w:p w14:paraId="10B2C609" w14:textId="77777777" w:rsidR="00470D15" w:rsidRPr="00AE41DF" w:rsidRDefault="00470D15" w:rsidP="00470D15">
      <w:pPr>
        <w:pStyle w:val="Textoindependiente3"/>
        <w:rPr>
          <w:rFonts w:ascii="Arial" w:hAnsi="Arial" w:cs="Arial"/>
          <w:sz w:val="20"/>
        </w:rPr>
      </w:pPr>
    </w:p>
    <w:p w14:paraId="3563F50D" w14:textId="77777777" w:rsidR="00470D15" w:rsidRPr="00AE41DF" w:rsidRDefault="00470D15" w:rsidP="00470D15">
      <w:pPr>
        <w:pStyle w:val="Textoindependiente3"/>
        <w:rPr>
          <w:rFonts w:ascii="Arial" w:hAnsi="Arial" w:cs="Arial"/>
          <w:sz w:val="20"/>
        </w:rPr>
      </w:pPr>
      <w:r w:rsidRPr="00AE41DF">
        <w:rPr>
          <w:rFonts w:ascii="Arial" w:hAnsi="Arial" w:cs="Arial"/>
          <w:sz w:val="20"/>
        </w:rPr>
        <w:t xml:space="preserve">Ciudad Autónoma de Buenos Aires, </w:t>
      </w:r>
      <w:r>
        <w:rPr>
          <w:rFonts w:ascii="Arial" w:hAnsi="Arial" w:cs="Arial"/>
          <w:sz w:val="20"/>
        </w:rPr>
        <w:t>2</w:t>
      </w:r>
      <w:r w:rsidR="00306BF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r w:rsidRPr="00AE41DF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mayo</w:t>
      </w:r>
      <w:r w:rsidRPr="00AE41DF">
        <w:rPr>
          <w:rFonts w:ascii="Arial" w:hAnsi="Arial" w:cs="Arial"/>
          <w:sz w:val="20"/>
        </w:rPr>
        <w:t xml:space="preserve"> de 20</w:t>
      </w:r>
      <w:r w:rsidR="00306BF0">
        <w:rPr>
          <w:rFonts w:ascii="Arial" w:hAnsi="Arial" w:cs="Arial"/>
          <w:sz w:val="20"/>
        </w:rPr>
        <w:t>20</w:t>
      </w:r>
      <w:r w:rsidRPr="00AE41DF">
        <w:rPr>
          <w:rFonts w:ascii="Arial" w:hAnsi="Arial" w:cs="Arial"/>
          <w:sz w:val="20"/>
        </w:rPr>
        <w:t>.</w:t>
      </w:r>
    </w:p>
    <w:p w14:paraId="56BCCCE3" w14:textId="77777777" w:rsidR="00702DFE" w:rsidRDefault="00702DFE" w:rsidP="00192DAB">
      <w:pPr>
        <w:jc w:val="both"/>
        <w:rPr>
          <w:rFonts w:ascii="Arial" w:hAnsi="Arial" w:cs="Arial"/>
          <w:sz w:val="20"/>
          <w:szCs w:val="20"/>
        </w:rPr>
      </w:pPr>
    </w:p>
    <w:p w14:paraId="240D0026" w14:textId="77777777" w:rsidR="00987BD8" w:rsidRPr="00192DAB" w:rsidRDefault="00987BD8" w:rsidP="00192DAB">
      <w:pPr>
        <w:jc w:val="both"/>
        <w:rPr>
          <w:rFonts w:ascii="Arial" w:hAnsi="Arial" w:cs="Arial"/>
          <w:sz w:val="20"/>
          <w:szCs w:val="20"/>
        </w:rPr>
      </w:pPr>
    </w:p>
    <w:p w14:paraId="21CB89EC" w14:textId="77777777" w:rsidR="00702DFE" w:rsidRPr="00192DAB" w:rsidRDefault="00702DFE" w:rsidP="00192DAB">
      <w:pPr>
        <w:jc w:val="both"/>
        <w:rPr>
          <w:rFonts w:ascii="Arial" w:hAnsi="Arial" w:cs="Arial"/>
          <w:sz w:val="20"/>
          <w:szCs w:val="20"/>
        </w:rPr>
      </w:pPr>
    </w:p>
    <w:p w14:paraId="1876ED97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ab/>
        <w:t>PISTRELLI, HENRY MARTIN Y ASOCIADOS S.R.L.</w:t>
      </w:r>
    </w:p>
    <w:p w14:paraId="25857EF1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 xml:space="preserve">    </w:t>
      </w:r>
      <w:r w:rsidRPr="00192DAB">
        <w:rPr>
          <w:rFonts w:ascii="Arial" w:hAnsi="Arial" w:cs="Arial"/>
          <w:sz w:val="20"/>
          <w:szCs w:val="20"/>
        </w:rPr>
        <w:tab/>
        <w:t xml:space="preserve">C.P.C.E.C.A.B.A.  T°1 - </w:t>
      </w:r>
      <w:proofErr w:type="spellStart"/>
      <w:r w:rsidRPr="00192DAB">
        <w:rPr>
          <w:rFonts w:ascii="Arial" w:hAnsi="Arial" w:cs="Arial"/>
          <w:sz w:val="20"/>
          <w:szCs w:val="20"/>
        </w:rPr>
        <w:t>F°</w:t>
      </w:r>
      <w:proofErr w:type="spellEnd"/>
      <w:r w:rsidRPr="00192DAB">
        <w:rPr>
          <w:rFonts w:ascii="Arial" w:hAnsi="Arial" w:cs="Arial"/>
          <w:sz w:val="20"/>
          <w:szCs w:val="20"/>
        </w:rPr>
        <w:t xml:space="preserve"> 13</w:t>
      </w:r>
    </w:p>
    <w:p w14:paraId="0D63A92A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14:paraId="435D59EB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14:paraId="6F4F65E8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14:paraId="540577CE" w14:textId="77777777" w:rsidR="00702DFE" w:rsidRPr="00192DAB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14:paraId="70D203DB" w14:textId="77777777" w:rsidR="00702DFE" w:rsidRPr="00D84FD2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192DAB">
        <w:rPr>
          <w:rFonts w:ascii="Arial" w:hAnsi="Arial" w:cs="Arial"/>
          <w:sz w:val="20"/>
          <w:szCs w:val="20"/>
        </w:rPr>
        <w:tab/>
      </w:r>
      <w:r w:rsidR="00795E0F">
        <w:rPr>
          <w:rFonts w:ascii="Arial" w:hAnsi="Arial" w:cs="Arial"/>
          <w:sz w:val="20"/>
          <w:szCs w:val="20"/>
        </w:rPr>
        <w:t xml:space="preserve">ADRIAN </w:t>
      </w:r>
      <w:r w:rsidR="002F0F75" w:rsidRPr="00D84FD2">
        <w:rPr>
          <w:rFonts w:ascii="Arial" w:hAnsi="Arial" w:cs="Arial"/>
          <w:sz w:val="20"/>
          <w:szCs w:val="20"/>
        </w:rPr>
        <w:t xml:space="preserve">G. </w:t>
      </w:r>
      <w:r w:rsidR="00795E0F" w:rsidRPr="00D84FD2">
        <w:rPr>
          <w:rFonts w:ascii="Arial" w:hAnsi="Arial" w:cs="Arial"/>
          <w:sz w:val="20"/>
          <w:szCs w:val="20"/>
        </w:rPr>
        <w:t>VILLAR</w:t>
      </w:r>
    </w:p>
    <w:p w14:paraId="43EAE996" w14:textId="77777777" w:rsidR="00702DFE" w:rsidRPr="00D84FD2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D84FD2">
        <w:rPr>
          <w:rFonts w:ascii="Arial" w:hAnsi="Arial" w:cs="Arial"/>
          <w:sz w:val="20"/>
          <w:szCs w:val="20"/>
        </w:rPr>
        <w:tab/>
        <w:t>Socio</w:t>
      </w:r>
    </w:p>
    <w:p w14:paraId="260FF13E" w14:textId="77777777" w:rsidR="00702DFE" w:rsidRPr="00D84FD2" w:rsidRDefault="00702DFE" w:rsidP="00192DAB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D84FD2">
        <w:rPr>
          <w:rFonts w:ascii="Arial" w:hAnsi="Arial" w:cs="Arial"/>
          <w:sz w:val="20"/>
          <w:szCs w:val="20"/>
        </w:rPr>
        <w:tab/>
        <w:t>Contador Público U.</w:t>
      </w:r>
      <w:r w:rsidR="00795E0F" w:rsidRPr="00D84FD2">
        <w:rPr>
          <w:rFonts w:ascii="Arial" w:hAnsi="Arial" w:cs="Arial"/>
          <w:sz w:val="20"/>
          <w:szCs w:val="20"/>
        </w:rPr>
        <w:t>A.D.E</w:t>
      </w:r>
      <w:r w:rsidRPr="00D84FD2">
        <w:rPr>
          <w:rFonts w:ascii="Arial" w:hAnsi="Arial" w:cs="Arial"/>
          <w:sz w:val="20"/>
          <w:szCs w:val="20"/>
        </w:rPr>
        <w:t>.</w:t>
      </w:r>
    </w:p>
    <w:p w14:paraId="4CA69184" w14:textId="77777777" w:rsidR="00702DFE" w:rsidRPr="00D84FD2" w:rsidRDefault="00795E0F" w:rsidP="00192DAB">
      <w:pPr>
        <w:tabs>
          <w:tab w:val="left" w:pos="1350"/>
          <w:tab w:val="center" w:pos="6480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D84FD2">
        <w:rPr>
          <w:rFonts w:ascii="Arial" w:hAnsi="Arial" w:cs="Arial"/>
          <w:sz w:val="20"/>
          <w:szCs w:val="20"/>
        </w:rPr>
        <w:tab/>
      </w:r>
      <w:r w:rsidRPr="00D84FD2">
        <w:rPr>
          <w:rFonts w:ascii="Arial" w:hAnsi="Arial" w:cs="Arial"/>
          <w:sz w:val="20"/>
          <w:szCs w:val="20"/>
        </w:rPr>
        <w:tab/>
        <w:t xml:space="preserve">C.P.C.E.C.A.B.A. </w:t>
      </w:r>
      <w:proofErr w:type="spellStart"/>
      <w:r w:rsidRPr="00D84FD2">
        <w:rPr>
          <w:rFonts w:ascii="Arial" w:hAnsi="Arial" w:cs="Arial"/>
          <w:sz w:val="20"/>
          <w:szCs w:val="20"/>
        </w:rPr>
        <w:t>T°</w:t>
      </w:r>
      <w:proofErr w:type="spellEnd"/>
      <w:r w:rsidRPr="00D84FD2">
        <w:rPr>
          <w:rFonts w:ascii="Arial" w:hAnsi="Arial" w:cs="Arial"/>
          <w:sz w:val="20"/>
          <w:szCs w:val="20"/>
        </w:rPr>
        <w:t xml:space="preserve"> 307</w:t>
      </w:r>
      <w:r w:rsidR="002F0F75" w:rsidRPr="00D84FD2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2F0F75" w:rsidRPr="00D84FD2">
        <w:rPr>
          <w:rFonts w:ascii="Arial" w:hAnsi="Arial" w:cs="Arial"/>
          <w:sz w:val="20"/>
          <w:szCs w:val="20"/>
        </w:rPr>
        <w:t>F°</w:t>
      </w:r>
      <w:proofErr w:type="spellEnd"/>
      <w:r w:rsidR="002F0F75" w:rsidRPr="00D84FD2">
        <w:rPr>
          <w:rFonts w:ascii="Arial" w:hAnsi="Arial" w:cs="Arial"/>
          <w:sz w:val="20"/>
          <w:szCs w:val="20"/>
        </w:rPr>
        <w:t xml:space="preserve"> </w:t>
      </w:r>
      <w:r w:rsidRPr="00D84FD2">
        <w:rPr>
          <w:rFonts w:ascii="Arial" w:hAnsi="Arial" w:cs="Arial"/>
          <w:sz w:val="20"/>
          <w:szCs w:val="20"/>
        </w:rPr>
        <w:t>228</w:t>
      </w:r>
    </w:p>
    <w:sectPr w:rsidR="00702DFE" w:rsidRPr="00D84FD2" w:rsidSect="00192DAB">
      <w:footerReference w:type="default" r:id="rId6"/>
      <w:pgSz w:w="12242" w:h="15842" w:code="1"/>
      <w:pgMar w:top="2552" w:right="141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7C9E1" w14:textId="77777777" w:rsidR="00EA4310" w:rsidRDefault="00EA4310">
      <w:r>
        <w:separator/>
      </w:r>
    </w:p>
  </w:endnote>
  <w:endnote w:type="continuationSeparator" w:id="0">
    <w:p w14:paraId="0F59B77E" w14:textId="77777777" w:rsidR="00EA4310" w:rsidRDefault="00EA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656C" w14:textId="77777777" w:rsidR="00702DFE" w:rsidRDefault="00702DFE">
    <w:pPr>
      <w:pStyle w:val="Piedepgina"/>
      <w:jc w:val="center"/>
      <w:rPr>
        <w:rFonts w:ascii="Optima" w:hAnsi="Opt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C0604" w14:textId="77777777" w:rsidR="00EA4310" w:rsidRDefault="00EA4310">
      <w:r>
        <w:separator/>
      </w:r>
    </w:p>
  </w:footnote>
  <w:footnote w:type="continuationSeparator" w:id="0">
    <w:p w14:paraId="0F78D34F" w14:textId="77777777" w:rsidR="00EA4310" w:rsidRDefault="00EA4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DA"/>
    <w:rsid w:val="00030913"/>
    <w:rsid w:val="0004018B"/>
    <w:rsid w:val="00063585"/>
    <w:rsid w:val="00075F22"/>
    <w:rsid w:val="00097B53"/>
    <w:rsid w:val="000A1E2C"/>
    <w:rsid w:val="000C5D66"/>
    <w:rsid w:val="000D1820"/>
    <w:rsid w:val="000F4146"/>
    <w:rsid w:val="00101890"/>
    <w:rsid w:val="00104CC8"/>
    <w:rsid w:val="0013049C"/>
    <w:rsid w:val="001417AB"/>
    <w:rsid w:val="00176E7D"/>
    <w:rsid w:val="001810D0"/>
    <w:rsid w:val="0018679E"/>
    <w:rsid w:val="001873AA"/>
    <w:rsid w:val="00192DAB"/>
    <w:rsid w:val="00196926"/>
    <w:rsid w:val="001A0B4D"/>
    <w:rsid w:val="001B17A5"/>
    <w:rsid w:val="001E419F"/>
    <w:rsid w:val="00214762"/>
    <w:rsid w:val="00217146"/>
    <w:rsid w:val="0022669A"/>
    <w:rsid w:val="0023062A"/>
    <w:rsid w:val="0025453A"/>
    <w:rsid w:val="002C0BB9"/>
    <w:rsid w:val="002F0F75"/>
    <w:rsid w:val="0030632B"/>
    <w:rsid w:val="00306BF0"/>
    <w:rsid w:val="003C42FF"/>
    <w:rsid w:val="003C58AF"/>
    <w:rsid w:val="00401FE4"/>
    <w:rsid w:val="00454940"/>
    <w:rsid w:val="00461219"/>
    <w:rsid w:val="00470D15"/>
    <w:rsid w:val="004B0279"/>
    <w:rsid w:val="004B7E4E"/>
    <w:rsid w:val="005043F7"/>
    <w:rsid w:val="00504641"/>
    <w:rsid w:val="00510152"/>
    <w:rsid w:val="00531DC4"/>
    <w:rsid w:val="005B5977"/>
    <w:rsid w:val="005B7D6E"/>
    <w:rsid w:val="005E2987"/>
    <w:rsid w:val="006024CF"/>
    <w:rsid w:val="006032BA"/>
    <w:rsid w:val="0060336C"/>
    <w:rsid w:val="00633280"/>
    <w:rsid w:val="006503C1"/>
    <w:rsid w:val="00662A5D"/>
    <w:rsid w:val="00696882"/>
    <w:rsid w:val="00702DFE"/>
    <w:rsid w:val="00730F9B"/>
    <w:rsid w:val="0074180F"/>
    <w:rsid w:val="00795E0F"/>
    <w:rsid w:val="00796920"/>
    <w:rsid w:val="007B5007"/>
    <w:rsid w:val="00817E8B"/>
    <w:rsid w:val="00840CCD"/>
    <w:rsid w:val="00853C81"/>
    <w:rsid w:val="008553CB"/>
    <w:rsid w:val="00866C85"/>
    <w:rsid w:val="00885D87"/>
    <w:rsid w:val="008F7FA1"/>
    <w:rsid w:val="00931CA2"/>
    <w:rsid w:val="00935969"/>
    <w:rsid w:val="009505F9"/>
    <w:rsid w:val="00987BD8"/>
    <w:rsid w:val="009A7CB6"/>
    <w:rsid w:val="009D2210"/>
    <w:rsid w:val="009F0958"/>
    <w:rsid w:val="00A239BA"/>
    <w:rsid w:val="00A3243B"/>
    <w:rsid w:val="00AB7F59"/>
    <w:rsid w:val="00AD0417"/>
    <w:rsid w:val="00AF3C08"/>
    <w:rsid w:val="00B22C56"/>
    <w:rsid w:val="00B432E0"/>
    <w:rsid w:val="00BC2CA5"/>
    <w:rsid w:val="00C053C9"/>
    <w:rsid w:val="00C3140A"/>
    <w:rsid w:val="00C643CF"/>
    <w:rsid w:val="00C676D4"/>
    <w:rsid w:val="00CA165A"/>
    <w:rsid w:val="00CE06FD"/>
    <w:rsid w:val="00D37ED7"/>
    <w:rsid w:val="00D57796"/>
    <w:rsid w:val="00D70881"/>
    <w:rsid w:val="00D71AE9"/>
    <w:rsid w:val="00D766D7"/>
    <w:rsid w:val="00D8149F"/>
    <w:rsid w:val="00D84FD2"/>
    <w:rsid w:val="00DD3726"/>
    <w:rsid w:val="00DF6381"/>
    <w:rsid w:val="00DF694B"/>
    <w:rsid w:val="00E03CDA"/>
    <w:rsid w:val="00EA4310"/>
    <w:rsid w:val="00F0041C"/>
    <w:rsid w:val="00F25978"/>
    <w:rsid w:val="00F275B1"/>
    <w:rsid w:val="00F30C33"/>
    <w:rsid w:val="00F8037B"/>
    <w:rsid w:val="00F9282E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6E381"/>
  <w15:docId w15:val="{2048FCC2-C57E-44E5-9FFD-D3877373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CB6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rsid w:val="009A7CB6"/>
    <w:pPr>
      <w:keepNext/>
      <w:jc w:val="center"/>
      <w:outlineLvl w:val="0"/>
    </w:pPr>
    <w:rPr>
      <w:rFonts w:eastAsia="Arial Unicode MS"/>
      <w:b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7CB6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9A7CB6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rsid w:val="009A7CB6"/>
    <w:pPr>
      <w:jc w:val="both"/>
    </w:pPr>
    <w:rPr>
      <w:b/>
      <w:lang w:val="es-AR"/>
    </w:rPr>
  </w:style>
  <w:style w:type="paragraph" w:styleId="Textodeglobo">
    <w:name w:val="Balloon Text"/>
    <w:basedOn w:val="Normal"/>
    <w:semiHidden/>
    <w:rsid w:val="009A7CB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semiHidden/>
    <w:unhideWhenUsed/>
    <w:rsid w:val="009D221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D2210"/>
    <w:rPr>
      <w:sz w:val="24"/>
      <w:szCs w:val="24"/>
      <w:lang w:val="es-ES" w:eastAsia="en-US"/>
    </w:rPr>
  </w:style>
  <w:style w:type="paragraph" w:styleId="Textoindependiente3">
    <w:name w:val="Body Text 3"/>
    <w:basedOn w:val="Normal"/>
    <w:link w:val="Textoindependiente3Car"/>
    <w:semiHidden/>
    <w:unhideWhenUsed/>
    <w:rsid w:val="001304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3049C"/>
    <w:rPr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92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38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1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39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3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23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82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41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84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35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PEREZ COMPANC S</vt:lpstr>
    </vt:vector>
  </TitlesOfParts>
  <Company>Ernst &amp; Young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PEREZ COMPANC S</dc:title>
  <dc:creator>Ernst &amp; Young</dc:creator>
  <cp:lastModifiedBy>Jenkins, Maria</cp:lastModifiedBy>
  <cp:revision>2</cp:revision>
  <cp:lastPrinted>2019-05-18T14:19:00Z</cp:lastPrinted>
  <dcterms:created xsi:type="dcterms:W3CDTF">2020-06-05T13:48:00Z</dcterms:created>
  <dcterms:modified xsi:type="dcterms:W3CDTF">2020-06-05T13:48:00Z</dcterms:modified>
</cp:coreProperties>
</file>